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AB129" w14:textId="77777777" w:rsidR="00253D4B" w:rsidRPr="00253D4B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287B1915" w14:textId="2B8E6705" w:rsidR="00253D4B" w:rsidRPr="00B40C6E" w:rsidRDefault="00253D4B" w:rsidP="00253D4B">
      <w:pPr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>SESSÃO ORDINÁRIA DE Nº. 3</w:t>
      </w:r>
      <w:r w:rsidR="00C01405">
        <w:rPr>
          <w:rFonts w:ascii="Times New Roman" w:eastAsia="Calibri" w:hAnsi="Times New Roman" w:cs="Times New Roman"/>
          <w:b/>
          <w:sz w:val="26"/>
          <w:szCs w:val="26"/>
          <w:u w:val="single"/>
        </w:rPr>
        <w:t>60</w:t>
      </w: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– DIA </w:t>
      </w:r>
      <w:r w:rsidR="00C01405">
        <w:rPr>
          <w:rFonts w:ascii="Times New Roman" w:eastAsia="Calibri" w:hAnsi="Times New Roman" w:cs="Times New Roman"/>
          <w:b/>
          <w:sz w:val="26"/>
          <w:szCs w:val="26"/>
          <w:u w:val="single"/>
        </w:rPr>
        <w:t>05</w:t>
      </w: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>/</w:t>
      </w:r>
      <w:r w:rsidR="00C01405">
        <w:rPr>
          <w:rFonts w:ascii="Times New Roman" w:eastAsia="Calibri" w:hAnsi="Times New Roman" w:cs="Times New Roman"/>
          <w:b/>
          <w:sz w:val="26"/>
          <w:szCs w:val="26"/>
          <w:u w:val="single"/>
        </w:rPr>
        <w:t>10</w:t>
      </w: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>/2020</w:t>
      </w:r>
    </w:p>
    <w:p w14:paraId="157E1465" w14:textId="77777777" w:rsidR="00253D4B" w:rsidRPr="00B40C6E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20E13166" w14:textId="77777777" w:rsidR="00253D4B" w:rsidRPr="00B40C6E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40C6E">
        <w:rPr>
          <w:rFonts w:ascii="Times New Roman" w:eastAsia="Calibri" w:hAnsi="Times New Roman" w:cs="Times New Roman"/>
          <w:b/>
          <w:sz w:val="26"/>
          <w:szCs w:val="26"/>
        </w:rPr>
        <w:t>ABERTURA DO EXPEDIENTE</w:t>
      </w:r>
    </w:p>
    <w:p w14:paraId="7A30CD33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3D3D11BE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6ADE755F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7349A50F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 xml:space="preserve">Boa noite 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as senhoras e aos senhores, autoridades presentes, as senhoras Vereadoras e aos demais senhores vereadores desta Casa de Leis. </w:t>
      </w:r>
    </w:p>
    <w:p w14:paraId="6B4E31D9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1DB4659" w14:textId="678487F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Em nome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do Povo de Itanhangá e da Democracia, sob a proteção de Deus, declaro aberta a Sessão ordinária de nº 3</w:t>
      </w:r>
      <w:r w:rsidR="00D34CC0">
        <w:rPr>
          <w:rFonts w:ascii="Times New Roman" w:eastAsia="Calibri" w:hAnsi="Times New Roman" w:cs="Times New Roman"/>
          <w:sz w:val="27"/>
          <w:szCs w:val="27"/>
        </w:rPr>
        <w:t>60</w:t>
      </w:r>
      <w:r w:rsidR="001030B3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da Câmara Municipal de Itanhangá, </w:t>
      </w:r>
      <w:r w:rsidR="00DA7094">
        <w:rPr>
          <w:rFonts w:ascii="Times New Roman" w:eastAsia="Calibri" w:hAnsi="Times New Roman" w:cs="Times New Roman"/>
          <w:sz w:val="27"/>
          <w:szCs w:val="27"/>
        </w:rPr>
        <w:t xml:space="preserve">aos </w:t>
      </w:r>
      <w:r w:rsidR="00D34CC0">
        <w:rPr>
          <w:rFonts w:ascii="Times New Roman" w:eastAsia="Calibri" w:hAnsi="Times New Roman" w:cs="Times New Roman"/>
          <w:sz w:val="27"/>
          <w:szCs w:val="27"/>
        </w:rPr>
        <w:t>cinco</w:t>
      </w:r>
      <w:r w:rsidR="0056123B">
        <w:rPr>
          <w:rFonts w:ascii="Times New Roman" w:eastAsia="Calibri" w:hAnsi="Times New Roman" w:cs="Times New Roman"/>
          <w:sz w:val="27"/>
          <w:szCs w:val="27"/>
        </w:rPr>
        <w:t xml:space="preserve"> dia</w:t>
      </w:r>
      <w:r w:rsidR="00D34CC0">
        <w:rPr>
          <w:rFonts w:ascii="Times New Roman" w:eastAsia="Calibri" w:hAnsi="Times New Roman" w:cs="Times New Roman"/>
          <w:sz w:val="27"/>
          <w:szCs w:val="27"/>
        </w:rPr>
        <w:t>s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do mês de </w:t>
      </w:r>
      <w:r w:rsidR="00D34CC0">
        <w:rPr>
          <w:rFonts w:ascii="Times New Roman" w:eastAsia="Calibri" w:hAnsi="Times New Roman" w:cs="Times New Roman"/>
          <w:sz w:val="27"/>
          <w:szCs w:val="27"/>
        </w:rPr>
        <w:t>o</w:t>
      </w:r>
      <w:r w:rsidR="00577210">
        <w:rPr>
          <w:rFonts w:ascii="Times New Roman" w:eastAsia="Calibri" w:hAnsi="Times New Roman" w:cs="Times New Roman"/>
          <w:sz w:val="27"/>
          <w:szCs w:val="27"/>
        </w:rPr>
        <w:t>u</w:t>
      </w:r>
      <w:r w:rsidR="00D34CC0">
        <w:rPr>
          <w:rFonts w:ascii="Times New Roman" w:eastAsia="Calibri" w:hAnsi="Times New Roman" w:cs="Times New Roman"/>
          <w:sz w:val="27"/>
          <w:szCs w:val="27"/>
        </w:rPr>
        <w:t>tu</w:t>
      </w:r>
      <w:r w:rsidR="009F1881">
        <w:rPr>
          <w:rFonts w:ascii="Times New Roman" w:eastAsia="Calibri" w:hAnsi="Times New Roman" w:cs="Times New Roman"/>
          <w:sz w:val="27"/>
          <w:szCs w:val="27"/>
        </w:rPr>
        <w:t>bro</w:t>
      </w:r>
      <w:r w:rsidR="001E7058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B40C6E">
        <w:rPr>
          <w:rFonts w:ascii="Times New Roman" w:eastAsia="Calibri" w:hAnsi="Times New Roman" w:cs="Times New Roman"/>
          <w:sz w:val="27"/>
          <w:szCs w:val="27"/>
        </w:rPr>
        <w:t>de 20</w:t>
      </w:r>
      <w:r w:rsidR="00BA7B22" w:rsidRPr="00B40C6E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44268931" w14:textId="7777777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569F3DF" w14:textId="7777777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Quero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informar aos presentes que esta sessão está sendo gravada.</w:t>
      </w:r>
    </w:p>
    <w:p w14:paraId="294CF9B0" w14:textId="7777777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53C4B762" w14:textId="74BBC9F3" w:rsidR="00222868" w:rsidRPr="00B40C6E" w:rsidRDefault="00253D4B" w:rsidP="00222868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a Senhor Secretari</w:t>
      </w:r>
      <w:r w:rsidR="007A4145">
        <w:rPr>
          <w:rFonts w:ascii="Times New Roman" w:eastAsia="Calibri" w:hAnsi="Times New Roman" w:cs="Times New Roman"/>
          <w:sz w:val="27"/>
          <w:szCs w:val="27"/>
        </w:rPr>
        <w:t>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que seja feita a conferência do livro de presença dos Srs. Vereadores</w:t>
      </w:r>
      <w:r w:rsidR="00222868">
        <w:rPr>
          <w:rFonts w:ascii="Times New Roman" w:eastAsia="Calibri" w:hAnsi="Times New Roman" w:cs="Times New Roman"/>
          <w:sz w:val="27"/>
          <w:szCs w:val="27"/>
        </w:rPr>
        <w:t xml:space="preserve">, </w:t>
      </w:r>
      <w:proofErr w:type="spellStart"/>
      <w:r w:rsidR="00222868" w:rsidRPr="00B40C6E">
        <w:rPr>
          <w:rFonts w:ascii="Times New Roman" w:eastAsia="Calibri" w:hAnsi="Times New Roman" w:cs="Times New Roman"/>
          <w:sz w:val="27"/>
          <w:szCs w:val="27"/>
        </w:rPr>
        <w:t>Sr</w:t>
      </w:r>
      <w:r w:rsidR="00222868">
        <w:rPr>
          <w:rFonts w:ascii="Times New Roman" w:eastAsia="Calibri" w:hAnsi="Times New Roman" w:cs="Times New Roman"/>
          <w:sz w:val="27"/>
          <w:szCs w:val="27"/>
        </w:rPr>
        <w:t>ª</w:t>
      </w:r>
      <w:proofErr w:type="spellEnd"/>
      <w:r w:rsidR="00222868" w:rsidRPr="00B40C6E">
        <w:rPr>
          <w:rFonts w:ascii="Times New Roman" w:eastAsia="Calibri" w:hAnsi="Times New Roman" w:cs="Times New Roman"/>
          <w:sz w:val="27"/>
          <w:szCs w:val="27"/>
        </w:rPr>
        <w:t>. Vereador</w:t>
      </w:r>
      <w:r w:rsidR="00222868">
        <w:rPr>
          <w:rFonts w:ascii="Times New Roman" w:eastAsia="Calibri" w:hAnsi="Times New Roman" w:cs="Times New Roman"/>
          <w:sz w:val="27"/>
          <w:szCs w:val="27"/>
        </w:rPr>
        <w:t>a</w:t>
      </w:r>
      <w:r w:rsidR="00222868" w:rsidRPr="00B40C6E">
        <w:rPr>
          <w:rFonts w:ascii="Times New Roman" w:eastAsia="Calibri" w:hAnsi="Times New Roman" w:cs="Times New Roman"/>
          <w:sz w:val="27"/>
          <w:szCs w:val="27"/>
        </w:rPr>
        <w:t>s.</w:t>
      </w:r>
    </w:p>
    <w:p w14:paraId="22A3AAB5" w14:textId="77777777" w:rsidR="0054726D" w:rsidRDefault="0054726D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52460F4B" w14:textId="09B2B781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a </w:t>
      </w:r>
      <w:r w:rsidRPr="00B40C6E">
        <w:rPr>
          <w:rFonts w:ascii="Times New Roman" w:eastAsia="Calibri" w:hAnsi="Times New Roman" w:cs="Times New Roman"/>
          <w:i/>
          <w:sz w:val="27"/>
          <w:szCs w:val="27"/>
          <w:u w:val="single"/>
        </w:rPr>
        <w:t>Leitura da Ata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da Sessão Ordinária de nº 3</w:t>
      </w:r>
      <w:r w:rsidR="00FD3664">
        <w:rPr>
          <w:rFonts w:ascii="Times New Roman" w:eastAsia="Calibri" w:hAnsi="Times New Roman" w:cs="Times New Roman"/>
          <w:sz w:val="27"/>
          <w:szCs w:val="27"/>
        </w:rPr>
        <w:t>5</w:t>
      </w:r>
      <w:r w:rsidR="00D34CC0">
        <w:rPr>
          <w:rFonts w:ascii="Times New Roman" w:eastAsia="Calibri" w:hAnsi="Times New Roman" w:cs="Times New Roman"/>
          <w:sz w:val="27"/>
          <w:szCs w:val="27"/>
        </w:rPr>
        <w:t>9</w:t>
      </w:r>
      <w:r w:rsidRPr="00B40C6E">
        <w:rPr>
          <w:rFonts w:ascii="Times New Roman" w:eastAsia="Calibri" w:hAnsi="Times New Roman" w:cs="Times New Roman"/>
          <w:sz w:val="27"/>
          <w:szCs w:val="27"/>
        </w:rPr>
        <w:t>/20</w:t>
      </w:r>
      <w:r w:rsidR="004C0E7C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>,</w:t>
      </w:r>
    </w:p>
    <w:p w14:paraId="64C5988B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0B7A06B5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Cs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 xml:space="preserve">Solicito a </w:t>
      </w:r>
      <w:r w:rsidRPr="00B40C6E">
        <w:rPr>
          <w:rFonts w:ascii="Times New Roman" w:eastAsia="Calibri" w:hAnsi="Times New Roman" w:cs="Times New Roman"/>
          <w:i/>
          <w:sz w:val="27"/>
          <w:szCs w:val="27"/>
          <w:u w:val="single"/>
        </w:rPr>
        <w:t>dispensa da Leitura da Ata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da Sessão anterior, </w:t>
      </w:r>
      <w:r w:rsidRPr="00B40C6E">
        <w:rPr>
          <w:rFonts w:ascii="Times New Roman" w:eastAsia="Calibri" w:hAnsi="Times New Roman" w:cs="Times New Roman"/>
          <w:bCs/>
          <w:sz w:val="27"/>
          <w:szCs w:val="27"/>
        </w:rPr>
        <w:t>uma vez que a ata ficou à disposição dos senhores vereadores e vereadoras para análise, comentários ou ratificações.</w:t>
      </w:r>
    </w:p>
    <w:p w14:paraId="63600B0B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6949529" w14:textId="171B15E1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Em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votação a solicitação do pedido de dispensa da leitura da ata de nº 3</w:t>
      </w:r>
      <w:r w:rsidR="00FD3664">
        <w:rPr>
          <w:rFonts w:ascii="Times New Roman" w:eastAsia="Calibri" w:hAnsi="Times New Roman" w:cs="Times New Roman"/>
          <w:sz w:val="27"/>
          <w:szCs w:val="27"/>
        </w:rPr>
        <w:t>5</w:t>
      </w:r>
      <w:r w:rsidR="00D34CC0">
        <w:rPr>
          <w:rFonts w:ascii="Times New Roman" w:eastAsia="Calibri" w:hAnsi="Times New Roman" w:cs="Times New Roman"/>
          <w:sz w:val="27"/>
          <w:szCs w:val="27"/>
        </w:rPr>
        <w:t>9</w:t>
      </w:r>
      <w:r w:rsidRPr="00B40C6E">
        <w:rPr>
          <w:rFonts w:ascii="Times New Roman" w:eastAsia="Calibri" w:hAnsi="Times New Roman" w:cs="Times New Roman"/>
          <w:sz w:val="27"/>
          <w:szCs w:val="27"/>
        </w:rPr>
        <w:t>/20</w:t>
      </w:r>
      <w:r w:rsidR="004C0E7C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3D2B42E0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pt-BR"/>
        </w:rPr>
      </w:pPr>
    </w:p>
    <w:p w14:paraId="3FB16451" w14:textId="2DDA5D2B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Em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votação a Ata da Sessão de nº 3</w:t>
      </w:r>
      <w:r w:rsidR="00FD3664">
        <w:rPr>
          <w:rFonts w:ascii="Times New Roman" w:eastAsia="Calibri" w:hAnsi="Times New Roman" w:cs="Times New Roman"/>
          <w:sz w:val="27"/>
          <w:szCs w:val="27"/>
        </w:rPr>
        <w:t>5</w:t>
      </w:r>
      <w:r w:rsidR="00D34CC0">
        <w:rPr>
          <w:rFonts w:ascii="Times New Roman" w:eastAsia="Calibri" w:hAnsi="Times New Roman" w:cs="Times New Roman"/>
          <w:sz w:val="27"/>
          <w:szCs w:val="27"/>
        </w:rPr>
        <w:t>9</w:t>
      </w:r>
      <w:r w:rsidRPr="00B40C6E">
        <w:rPr>
          <w:rFonts w:ascii="Times New Roman" w:eastAsia="Calibri" w:hAnsi="Times New Roman" w:cs="Times New Roman"/>
          <w:sz w:val="27"/>
          <w:szCs w:val="27"/>
        </w:rPr>
        <w:t>/20</w:t>
      </w:r>
      <w:r w:rsidR="004C0E7C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. </w:t>
      </w:r>
    </w:p>
    <w:p w14:paraId="13624235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B92A95F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Declaro Aprovada a Ata da Sessão Anterior</w:t>
      </w:r>
      <w:r w:rsidRPr="00B40C6E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04786B3F" w14:textId="77777777" w:rsidR="00253D4B" w:rsidRPr="00D71984" w:rsidRDefault="00253D4B" w:rsidP="00253D4B">
      <w:pPr>
        <w:spacing w:after="0" w:line="240" w:lineRule="auto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14:paraId="3F9F7769" w14:textId="0DB55583" w:rsidR="00A4050F" w:rsidRPr="00600BBF" w:rsidRDefault="00A4050F" w:rsidP="000644C6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bookmarkStart w:id="0" w:name="_Hlk41925676"/>
      <w:bookmarkStart w:id="1" w:name="_Hlk1410179"/>
      <w:r w:rsidRPr="00600BBF">
        <w:rPr>
          <w:rFonts w:ascii="Times New Roman" w:eastAsia="Calibri" w:hAnsi="Times New Roman" w:cs="Times New Roman"/>
          <w:b/>
          <w:sz w:val="27"/>
          <w:szCs w:val="27"/>
        </w:rPr>
        <w:t xml:space="preserve">Solicito </w:t>
      </w:r>
      <w:r w:rsidRPr="00600BBF">
        <w:rPr>
          <w:rFonts w:ascii="Times New Roman" w:eastAsia="Calibri" w:hAnsi="Times New Roman" w:cs="Times New Roman"/>
          <w:sz w:val="27"/>
          <w:szCs w:val="27"/>
        </w:rPr>
        <w:t>a</w:t>
      </w:r>
      <w:r w:rsidRPr="00600BBF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Pr="00600BBF">
        <w:rPr>
          <w:rFonts w:ascii="Times New Roman" w:eastAsia="Calibri" w:hAnsi="Times New Roman" w:cs="Times New Roman"/>
          <w:i/>
          <w:sz w:val="27"/>
          <w:szCs w:val="27"/>
          <w:u w:val="single"/>
        </w:rPr>
        <w:t xml:space="preserve">Leitura do Oficio </w:t>
      </w:r>
      <w:r w:rsidRPr="00600BBF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>do Gabinete do Prefeito de n° 1</w:t>
      </w:r>
      <w:r w:rsidR="00741420" w:rsidRPr="00600BBF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>9</w:t>
      </w:r>
      <w:r w:rsidR="00577210" w:rsidRPr="00600BBF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>6</w:t>
      </w:r>
      <w:r w:rsidRPr="00600BBF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/2020, </w:t>
      </w:r>
      <w:r w:rsidRPr="00600BBF">
        <w:rPr>
          <w:rFonts w:ascii="Times New Roman" w:eastAsia="Calibri" w:hAnsi="Times New Roman" w:cs="Times New Roman"/>
          <w:sz w:val="27"/>
          <w:szCs w:val="27"/>
        </w:rPr>
        <w:t xml:space="preserve">que encaminha o </w:t>
      </w:r>
      <w:r w:rsidR="00577210" w:rsidRPr="00600BBF">
        <w:rPr>
          <w:rFonts w:ascii="Times New Roman" w:eastAsia="Calibri" w:hAnsi="Times New Roman" w:cs="Times New Roman"/>
          <w:sz w:val="27"/>
          <w:szCs w:val="27"/>
        </w:rPr>
        <w:t xml:space="preserve">balancete mensal referente ao mês de agosto de </w:t>
      </w:r>
      <w:r w:rsidRPr="00600BBF">
        <w:rPr>
          <w:rFonts w:ascii="Times New Roman" w:eastAsia="Calibri" w:hAnsi="Times New Roman" w:cs="Times New Roman"/>
          <w:sz w:val="27"/>
          <w:szCs w:val="27"/>
        </w:rPr>
        <w:t>2020.</w:t>
      </w:r>
    </w:p>
    <w:p w14:paraId="293856F0" w14:textId="77777777" w:rsidR="00A4050F" w:rsidRPr="00600BBF" w:rsidRDefault="00A4050F" w:rsidP="000644C6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556D57C9" w14:textId="2708EAF9" w:rsidR="000644C6" w:rsidRPr="00D8090E" w:rsidRDefault="00D8090E" w:rsidP="000644C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FF0000"/>
          <w:sz w:val="27"/>
          <w:szCs w:val="27"/>
          <w:lang w:eastAsia="pt-BR"/>
        </w:rPr>
      </w:pPr>
      <w:r w:rsidRPr="00600BBF">
        <w:rPr>
          <w:rFonts w:ascii="Times New Roman" w:eastAsia="Calibri" w:hAnsi="Times New Roman" w:cs="Times New Roman"/>
          <w:b/>
          <w:sz w:val="27"/>
          <w:szCs w:val="27"/>
        </w:rPr>
        <w:t xml:space="preserve">Solicito </w:t>
      </w:r>
      <w:r w:rsidRPr="00600BBF">
        <w:rPr>
          <w:rFonts w:ascii="Times New Roman" w:eastAsia="Calibri" w:hAnsi="Times New Roman" w:cs="Times New Roman"/>
          <w:sz w:val="27"/>
          <w:szCs w:val="27"/>
        </w:rPr>
        <w:t>a</w:t>
      </w:r>
      <w:r w:rsidRPr="00600BBF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Pr="00600BBF">
        <w:rPr>
          <w:rFonts w:ascii="Times New Roman" w:eastAsia="Calibri" w:hAnsi="Times New Roman" w:cs="Times New Roman"/>
          <w:i/>
          <w:sz w:val="27"/>
          <w:szCs w:val="27"/>
          <w:u w:val="single"/>
        </w:rPr>
        <w:t xml:space="preserve">Leitura do Oficio </w:t>
      </w:r>
      <w:r w:rsidRPr="00600BBF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do </w:t>
      </w:r>
      <w:r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Edital de </w:t>
      </w:r>
      <w:r w:rsidRPr="00600BBF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>n°</w:t>
      </w:r>
      <w:r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 01/2020</w:t>
      </w:r>
      <w:r w:rsidR="00107B50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>,</w:t>
      </w:r>
      <w:r w:rsidRPr="00D8090E">
        <w:rPr>
          <w:rFonts w:ascii="Times New Roman" w:eastAsia="Calibri" w:hAnsi="Times New Roman" w:cs="Times New Roman"/>
          <w:b/>
          <w:i/>
          <w:sz w:val="27"/>
          <w:szCs w:val="27"/>
        </w:rPr>
        <w:t xml:space="preserve"> </w:t>
      </w:r>
      <w:r w:rsidRPr="00D8090E">
        <w:rPr>
          <w:rFonts w:ascii="Times New Roman" w:eastAsia="Calibri" w:hAnsi="Times New Roman" w:cs="Times New Roman"/>
          <w:bCs/>
          <w:iCs/>
          <w:sz w:val="27"/>
          <w:szCs w:val="27"/>
        </w:rPr>
        <w:t>Audiência Pública Revisão PPA e LDO 2021.</w:t>
      </w:r>
    </w:p>
    <w:bookmarkEnd w:id="0"/>
    <w:p w14:paraId="496BCCA1" w14:textId="77777777" w:rsidR="007817B5" w:rsidRPr="00D34CC0" w:rsidRDefault="007817B5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bookmarkEnd w:id="1"/>
    <w:p w14:paraId="5D6B3CB7" w14:textId="0DB34F17" w:rsidR="00253D4B" w:rsidRPr="00E317B7" w:rsidRDefault="00253D4B" w:rsidP="00253D4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E317B7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Solicito a Leitura d</w:t>
      </w:r>
      <w:r w:rsidR="007D25A8" w:rsidRPr="00E317B7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a</w:t>
      </w:r>
      <w:r w:rsidRPr="00E317B7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 xml:space="preserve"> Indicaç</w:t>
      </w:r>
      <w:r w:rsidR="007D25A8" w:rsidRPr="00E317B7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ão</w:t>
      </w:r>
      <w:r w:rsidRPr="00E317B7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 xml:space="preserve"> de n° </w:t>
      </w:r>
      <w:r w:rsidR="00741420" w:rsidRPr="00E317B7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5</w:t>
      </w:r>
      <w:r w:rsidR="001849FB" w:rsidRPr="00E317B7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3</w:t>
      </w:r>
      <w:r w:rsidR="00741420" w:rsidRPr="00E317B7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 xml:space="preserve"> </w:t>
      </w:r>
      <w:r w:rsidR="00D8530F" w:rsidRPr="00E317B7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 xml:space="preserve">a </w:t>
      </w:r>
      <w:r w:rsidR="00A4018D" w:rsidRPr="00E317B7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5</w:t>
      </w:r>
      <w:r w:rsidR="001849FB" w:rsidRPr="00E317B7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4</w:t>
      </w:r>
      <w:r w:rsidRPr="00E317B7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/20</w:t>
      </w:r>
      <w:r w:rsidR="00BA7B22" w:rsidRPr="00E317B7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20</w:t>
      </w:r>
      <w:r w:rsidRPr="00E317B7">
        <w:rPr>
          <w:rFonts w:ascii="Times New Roman" w:eastAsia="Times New Roman" w:hAnsi="Times New Roman" w:cs="Times New Roman"/>
          <w:sz w:val="27"/>
          <w:szCs w:val="27"/>
          <w:lang w:eastAsia="pt-BR"/>
        </w:rPr>
        <w:t>, que serão encaminhadas ao Prefeito Municipal e aos Órgãos Competentes.</w:t>
      </w:r>
    </w:p>
    <w:p w14:paraId="76052785" w14:textId="77777777" w:rsidR="00253D4B" w:rsidRPr="00DA7094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4A6FE7CD" w14:textId="4936349A" w:rsidR="00253D4B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2BBD88A2" w14:textId="77777777" w:rsidR="00741420" w:rsidRDefault="00741420" w:rsidP="00D41394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3756C314" w14:textId="77777777" w:rsidR="00741420" w:rsidRDefault="00741420" w:rsidP="00D41394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8F7BCCF" w14:textId="77777777" w:rsidR="001849FB" w:rsidRDefault="001849FB" w:rsidP="009D2707">
      <w:pPr>
        <w:tabs>
          <w:tab w:val="left" w:pos="8430"/>
        </w:tabs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3E51399" w14:textId="77777777" w:rsidR="001849FB" w:rsidRDefault="001849FB" w:rsidP="009D2707">
      <w:pPr>
        <w:tabs>
          <w:tab w:val="left" w:pos="8430"/>
        </w:tabs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45A0AA31" w14:textId="03133BAD" w:rsidR="00741420" w:rsidRDefault="009D2707" w:rsidP="009D2707">
      <w:pPr>
        <w:tabs>
          <w:tab w:val="left" w:pos="8430"/>
        </w:tabs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ab/>
      </w:r>
    </w:p>
    <w:p w14:paraId="0E77371E" w14:textId="77777777" w:rsidR="00741420" w:rsidRDefault="00741420" w:rsidP="00D41394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60CCCC5" w14:textId="77777777" w:rsidR="00741420" w:rsidRDefault="00741420" w:rsidP="00D41394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744695F0" w14:textId="77777777" w:rsidR="00CF31DB" w:rsidRDefault="00CF31DB" w:rsidP="00D41394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4B96EF3A" w14:textId="679C5A71" w:rsidR="00D41394" w:rsidRPr="00D41394" w:rsidRDefault="00D41394" w:rsidP="00D41394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D41394">
        <w:rPr>
          <w:rFonts w:ascii="Times New Roman" w:eastAsia="Calibri" w:hAnsi="Times New Roman" w:cs="Times New Roman"/>
          <w:b/>
          <w:sz w:val="27"/>
          <w:szCs w:val="27"/>
        </w:rPr>
        <w:t>Convido</w:t>
      </w:r>
      <w:r w:rsidRPr="00D41394">
        <w:rPr>
          <w:rFonts w:ascii="Times New Roman" w:eastAsia="Calibri" w:hAnsi="Times New Roman" w:cs="Times New Roman"/>
          <w:sz w:val="27"/>
          <w:szCs w:val="27"/>
        </w:rPr>
        <w:t xml:space="preserve"> os Senhores Vereadores para o uso da Tribuna conforme ordem de inscrição.</w:t>
      </w:r>
    </w:p>
    <w:p w14:paraId="32D26B41" w14:textId="4D695FAC" w:rsidR="00D41394" w:rsidRPr="00D41394" w:rsidRDefault="00D41394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8898EBC" w14:textId="77777777" w:rsidR="004665E6" w:rsidRPr="00D41394" w:rsidRDefault="004665E6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1BA70512" w14:textId="77777777" w:rsidR="001849FB" w:rsidRDefault="001849F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7D09F32B" w14:textId="77777777" w:rsidR="001849FB" w:rsidRDefault="001849F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6E9D09F1" w14:textId="717A5489" w:rsidR="00253D4B" w:rsidRPr="00D41394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D41394">
        <w:rPr>
          <w:rFonts w:ascii="Times New Roman" w:eastAsia="Calibri" w:hAnsi="Times New Roman" w:cs="Times New Roman"/>
          <w:b/>
          <w:sz w:val="26"/>
          <w:szCs w:val="26"/>
          <w:u w:val="single"/>
        </w:rPr>
        <w:t>USO DA TRIBUNA VEREADORES INSCRITOS.</w:t>
      </w:r>
    </w:p>
    <w:p w14:paraId="4BDBF45B" w14:textId="503A332E" w:rsidR="00D41394" w:rsidRDefault="00D41394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6F56772E" w14:textId="77777777" w:rsidR="00F65124" w:rsidRPr="00F65124" w:rsidRDefault="00F65124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  <w:bookmarkStart w:id="2" w:name="_Hlk42850291"/>
    </w:p>
    <w:bookmarkEnd w:id="2"/>
    <w:p w14:paraId="4316BBC7" w14:textId="77777777" w:rsidR="00763F86" w:rsidRPr="003101A1" w:rsidRDefault="00763F86" w:rsidP="00763F86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3101A1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Vereador; </w:t>
      </w:r>
      <w:r w:rsidRPr="003101A1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Eleandro C. Cassol</w:t>
      </w:r>
      <w:r w:rsidRPr="003101A1">
        <w:rPr>
          <w:rFonts w:ascii="Times New Roman" w:eastAsia="Calibri" w:hAnsi="Times New Roman" w:cs="Times New Roman"/>
          <w:sz w:val="25"/>
          <w:szCs w:val="25"/>
          <w:lang w:eastAsia="pt-BR"/>
        </w:rPr>
        <w:t>_________________</w:t>
      </w:r>
    </w:p>
    <w:p w14:paraId="5A2E9908" w14:textId="77777777" w:rsidR="00763F86" w:rsidRPr="00552804" w:rsidRDefault="00763F86" w:rsidP="00763F86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Leandro Martins Pinto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_____________</w:t>
      </w:r>
    </w:p>
    <w:p w14:paraId="48B1BCA5" w14:textId="77777777" w:rsidR="00763F86" w:rsidRPr="00552804" w:rsidRDefault="00763F86" w:rsidP="00763F86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Vereadora;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>Elza Maria Moura da Silva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</w:t>
      </w:r>
    </w:p>
    <w:p w14:paraId="659EDFA1" w14:textId="77777777" w:rsidR="00763F86" w:rsidRPr="00552804" w:rsidRDefault="00763F86" w:rsidP="00763F86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Bruno Henrique Ascari Felix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</w:t>
      </w:r>
    </w:p>
    <w:p w14:paraId="1AF60D97" w14:textId="77777777" w:rsidR="00763F86" w:rsidRPr="00552804" w:rsidRDefault="00763F86" w:rsidP="00763F86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Marcel Menezes Meurer.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___________</w:t>
      </w:r>
    </w:p>
    <w:p w14:paraId="6C74151F" w14:textId="77777777" w:rsidR="00763F86" w:rsidRPr="00552804" w:rsidRDefault="00763F86" w:rsidP="00763F86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>Jose Sady da Roza</w:t>
      </w: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 _________________</w:t>
      </w:r>
    </w:p>
    <w:p w14:paraId="3C5B3A1A" w14:textId="77777777" w:rsidR="00763F86" w:rsidRPr="00552804" w:rsidRDefault="00763F86" w:rsidP="00763F86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Vereadora;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>Luiza Francisca da Rocha</w:t>
      </w: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 __________</w:t>
      </w:r>
    </w:p>
    <w:p w14:paraId="12D0CA65" w14:textId="77777777" w:rsidR="00763F86" w:rsidRPr="00552804" w:rsidRDefault="00763F86" w:rsidP="00763F86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Alexandre Caminski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_______________</w:t>
      </w:r>
    </w:p>
    <w:p w14:paraId="6EF13B16" w14:textId="77777777" w:rsidR="00763F86" w:rsidRPr="00552804" w:rsidRDefault="00763F86" w:rsidP="00763F86">
      <w:pPr>
        <w:spacing w:after="0" w:line="276" w:lineRule="auto"/>
        <w:rPr>
          <w:rFonts w:ascii="Times New Roman" w:eastAsia="Calibri" w:hAnsi="Times New Roman" w:cs="Times New Roman"/>
          <w:b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Zilmar A. Rodrigues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_______________</w:t>
      </w:r>
    </w:p>
    <w:p w14:paraId="1D52AAC6" w14:textId="77777777" w:rsidR="001F359E" w:rsidRDefault="001F359E" w:rsidP="001F359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44ADEA5" w14:textId="77777777" w:rsidR="001849FB" w:rsidRDefault="001849F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70494DBD" w14:textId="77777777" w:rsidR="001849FB" w:rsidRDefault="001849F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0B5073B1" w14:textId="674C2C38" w:rsidR="00253D4B" w:rsidRPr="00D41394" w:rsidRDefault="004E6EAC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41394">
        <w:rPr>
          <w:rFonts w:ascii="Times New Roman" w:eastAsia="Calibri" w:hAnsi="Times New Roman" w:cs="Times New Roman"/>
          <w:sz w:val="27"/>
          <w:szCs w:val="27"/>
        </w:rPr>
        <w:t>S</w:t>
      </w:r>
      <w:r w:rsidR="00253D4B" w:rsidRPr="00D41394">
        <w:rPr>
          <w:rFonts w:ascii="Times New Roman" w:eastAsia="Calibri" w:hAnsi="Times New Roman" w:cs="Times New Roman"/>
          <w:sz w:val="27"/>
          <w:szCs w:val="27"/>
        </w:rPr>
        <w:t>enhor Zilmar, caso for usar a tribuna passe os trabalhos da mesa para o secretário.</w:t>
      </w:r>
    </w:p>
    <w:p w14:paraId="28731755" w14:textId="77777777" w:rsidR="00253D4B" w:rsidRPr="00D41394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252DD09" w14:textId="77777777" w:rsidR="00253D4B" w:rsidRPr="00D41394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D41394">
        <w:rPr>
          <w:rFonts w:ascii="Times New Roman" w:eastAsia="Calibri" w:hAnsi="Times New Roman" w:cs="Times New Roman"/>
          <w:b/>
          <w:sz w:val="27"/>
          <w:szCs w:val="27"/>
        </w:rPr>
        <w:t>Não havendo</w:t>
      </w:r>
      <w:r w:rsidRPr="00D41394">
        <w:rPr>
          <w:rFonts w:ascii="Times New Roman" w:eastAsia="Calibri" w:hAnsi="Times New Roman" w:cs="Times New Roman"/>
          <w:sz w:val="27"/>
          <w:szCs w:val="27"/>
        </w:rPr>
        <w:t xml:space="preserve"> mais oradores inscritos passamos para Ordem do dia.</w:t>
      </w:r>
    </w:p>
    <w:p w14:paraId="2C8AF8BC" w14:textId="0BAA6AD2" w:rsidR="00253D4B" w:rsidRDefault="00253D4B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2E47E64F" w14:textId="77777777" w:rsidR="001849FB" w:rsidRDefault="001849F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5122E450" w14:textId="77777777" w:rsidR="001849FB" w:rsidRDefault="001849F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3827B545" w14:textId="77777777" w:rsidR="001849FB" w:rsidRDefault="001849F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5373A684" w14:textId="77777777" w:rsidR="001849FB" w:rsidRDefault="001849F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12520D60" w14:textId="77777777" w:rsidR="001849FB" w:rsidRDefault="001849F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21856984" w14:textId="77777777" w:rsidR="001849FB" w:rsidRDefault="001849F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73CBBB74" w14:textId="77777777" w:rsidR="001849FB" w:rsidRDefault="001849F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4CBADC7F" w14:textId="77777777" w:rsidR="001849FB" w:rsidRDefault="001849F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78E9C259" w14:textId="52F2FFD0" w:rsidR="001849FB" w:rsidRDefault="001849F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4F4CB07E" w14:textId="77777777" w:rsidR="00CF31DB" w:rsidRDefault="00CF31D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1BB046BF" w14:textId="77777777" w:rsidR="001849FB" w:rsidRDefault="001849F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3903F258" w14:textId="77777777" w:rsidR="001849FB" w:rsidRDefault="001849F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0936665B" w14:textId="77777777" w:rsidR="001849FB" w:rsidRDefault="001849F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4A91212B" w14:textId="77777777" w:rsidR="00B03766" w:rsidRDefault="00B03766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6A751A76" w14:textId="0B6F5EB6" w:rsidR="00253D4B" w:rsidRPr="00254845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  <w:r w:rsidRPr="00254845"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  <w:t>ORDEM DO DIA.</w:t>
      </w:r>
    </w:p>
    <w:p w14:paraId="0DAF7142" w14:textId="77777777" w:rsidR="00D26FE8" w:rsidRPr="00254845" w:rsidRDefault="00D26FE8" w:rsidP="00253D4B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5F1DF382" w14:textId="7DE6CEDE" w:rsidR="00D26FE8" w:rsidRDefault="00D26FE8" w:rsidP="00253D4B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72ABC8B6" w14:textId="527B01DF" w:rsidR="00253D4B" w:rsidRDefault="00253D4B" w:rsidP="00F6512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Solicito </w:t>
      </w:r>
      <w:r w:rsidR="00D26FE8"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>ao</w:t>
      </w:r>
      <w:r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senhor Secretari</w:t>
      </w:r>
      <w:r w:rsidR="00D26FE8"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>o</w:t>
      </w:r>
      <w:r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que proceda a conferência de quórum. </w:t>
      </w:r>
    </w:p>
    <w:p w14:paraId="54039676" w14:textId="28B00D87" w:rsidR="00741420" w:rsidRDefault="00741420" w:rsidP="00F6512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FFA2809" w14:textId="77777777" w:rsidR="009D2707" w:rsidRDefault="009D2707" w:rsidP="009D27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ADEA47C" w14:textId="14063506" w:rsidR="009D2707" w:rsidRDefault="009D2707" w:rsidP="009D27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Não havendo 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matérias a serem apreciadas na ordem do dia, passamos para as </w:t>
      </w: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Explicações Pessoais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conforme ordem de inscrição.</w:t>
      </w:r>
    </w:p>
    <w:p w14:paraId="1A58D9E7" w14:textId="77777777" w:rsidR="009D2707" w:rsidRPr="00F65124" w:rsidRDefault="009D2707" w:rsidP="009D27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CEAA8AC" w14:textId="4155A63A" w:rsidR="000C3E44" w:rsidRDefault="000C3E44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030AD77" w14:textId="77777777" w:rsidR="00763F86" w:rsidRPr="0021727E" w:rsidRDefault="00763F86" w:rsidP="00763F86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Alexandre Caminski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 _______________</w:t>
      </w:r>
    </w:p>
    <w:p w14:paraId="067B7963" w14:textId="77777777" w:rsidR="00763F86" w:rsidRPr="0021727E" w:rsidRDefault="00763F86" w:rsidP="00763F86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Vereadora;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Luiza F. da Rocha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>_________________</w:t>
      </w:r>
    </w:p>
    <w:p w14:paraId="49EC858F" w14:textId="77777777" w:rsidR="00763F86" w:rsidRPr="0021727E" w:rsidRDefault="00763F86" w:rsidP="00763F86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Jose Sady da Roza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>__________________</w:t>
      </w:r>
    </w:p>
    <w:p w14:paraId="11CC9A71" w14:textId="77777777" w:rsidR="00763F86" w:rsidRPr="0021727E" w:rsidRDefault="00763F86" w:rsidP="00763F86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Marcel Menezes Meurer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 ____________</w:t>
      </w:r>
    </w:p>
    <w:p w14:paraId="714D8C35" w14:textId="77777777" w:rsidR="00763F86" w:rsidRPr="0021727E" w:rsidRDefault="00763F86" w:rsidP="00763F86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Bruno Henrique A. Felix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____________ </w:t>
      </w:r>
    </w:p>
    <w:p w14:paraId="4708BF12" w14:textId="77777777" w:rsidR="00763F86" w:rsidRPr="0021727E" w:rsidRDefault="00763F86" w:rsidP="00763F86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Vereadora;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Elza M. Moura da Silva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____________ </w:t>
      </w:r>
    </w:p>
    <w:p w14:paraId="3596EC15" w14:textId="77777777" w:rsidR="00763F86" w:rsidRPr="0021727E" w:rsidRDefault="00763F86" w:rsidP="00763F86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Leandro Martins Pinto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>______________</w:t>
      </w:r>
    </w:p>
    <w:p w14:paraId="3FC59672" w14:textId="79EBB399" w:rsidR="00763F86" w:rsidRDefault="00763F86" w:rsidP="00763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Eleandro C. Cassol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>_________________</w:t>
      </w:r>
    </w:p>
    <w:p w14:paraId="440EB43D" w14:textId="03256EF7" w:rsidR="00763F86" w:rsidRDefault="00763F86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27BE242" w14:textId="65A3A35D" w:rsidR="00763F86" w:rsidRDefault="00763F86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1BF1921" w14:textId="77777777" w:rsidR="00763F86" w:rsidRDefault="00763F86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5B96CAA" w14:textId="77777777" w:rsidR="001F359E" w:rsidRPr="00F65124" w:rsidRDefault="001F359E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AB9816B" w14:textId="2C663997" w:rsidR="00253D4B" w:rsidRPr="00F65124" w:rsidRDefault="00253D4B" w:rsidP="00F65124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 w:rsidRPr="00F65124">
        <w:rPr>
          <w:rFonts w:ascii="Times New Roman" w:eastAsia="Calibri" w:hAnsi="Times New Roman" w:cs="Times New Roman"/>
          <w:bCs/>
          <w:sz w:val="28"/>
          <w:szCs w:val="28"/>
        </w:rPr>
        <w:t>- Nada mais havendo a tratar, encerro a sessão de número 3</w:t>
      </w:r>
      <w:r w:rsidR="00582851">
        <w:rPr>
          <w:rFonts w:ascii="Times New Roman" w:eastAsia="Calibri" w:hAnsi="Times New Roman" w:cs="Times New Roman"/>
          <w:bCs/>
          <w:sz w:val="28"/>
          <w:szCs w:val="28"/>
        </w:rPr>
        <w:t>60</w:t>
      </w:r>
      <w:r w:rsidRPr="00F65124">
        <w:rPr>
          <w:rFonts w:ascii="Times New Roman" w:eastAsia="Calibri" w:hAnsi="Times New Roman" w:cs="Times New Roman"/>
          <w:bCs/>
          <w:sz w:val="28"/>
          <w:szCs w:val="28"/>
        </w:rPr>
        <w:t xml:space="preserve"> da Câmara Municipal, agradecendo a Presença dos nobres colegas, e demais autoridades presentes, e aos demais, desejando boa noite a todos, desfaz a mesa posta.</w:t>
      </w:r>
    </w:p>
    <w:sectPr w:rsidR="00253D4B" w:rsidRPr="00F65124" w:rsidSect="000966C2">
      <w:headerReference w:type="default" r:id="rId6"/>
      <w:footerReference w:type="default" r:id="rId7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eastAsia="Calibri" w:hAnsi="Times New Roman" w:cs="Times New Roman"/>
        <w:color w:val="0000FF"/>
        <w:sz w:val="21"/>
        <w:szCs w:val="21"/>
      </w:rPr>
      <w:t>Cx</w:t>
    </w:r>
    <w:proofErr w:type="spellEnd"/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B419B" w14:textId="6C96631A" w:rsidR="008E3D76" w:rsidRDefault="00107B50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sdt>
      <w:sdtPr>
        <w:id w:val="-1060622776"/>
        <w:docPartObj>
          <w:docPartGallery w:val="Page Numbers (Margins)"/>
          <w:docPartUnique/>
        </w:docPartObj>
      </w:sdtPr>
      <w:sdtEndPr/>
      <w:sdtContent>
        <w:r w:rsidR="009D2707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B914F13" wp14:editId="432DA5F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tâ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935C01" w14:textId="77777777" w:rsidR="009D2707" w:rsidRDefault="009D2707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B914F13" id="Retângulo 2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FNqIZr1AQAAww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00935C01" w14:textId="77777777" w:rsidR="009D2707" w:rsidRDefault="009D2707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D32EF"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034FC1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 xml:space="preserve">  </w:t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9BC13CD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Gestão 2017/2020 – Biênio 2019 - 2020.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16BA0"/>
    <w:rsid w:val="000277D1"/>
    <w:rsid w:val="00032424"/>
    <w:rsid w:val="00034FC1"/>
    <w:rsid w:val="00037624"/>
    <w:rsid w:val="000644C6"/>
    <w:rsid w:val="0007011B"/>
    <w:rsid w:val="000966C2"/>
    <w:rsid w:val="000A0E43"/>
    <w:rsid w:val="000C3E44"/>
    <w:rsid w:val="000F013E"/>
    <w:rsid w:val="000F25FA"/>
    <w:rsid w:val="001030B3"/>
    <w:rsid w:val="00106180"/>
    <w:rsid w:val="00107AAD"/>
    <w:rsid w:val="00107B50"/>
    <w:rsid w:val="00177E6B"/>
    <w:rsid w:val="001849FB"/>
    <w:rsid w:val="001C0610"/>
    <w:rsid w:val="001E7058"/>
    <w:rsid w:val="001F359E"/>
    <w:rsid w:val="00210227"/>
    <w:rsid w:val="0021727E"/>
    <w:rsid w:val="00217E60"/>
    <w:rsid w:val="00222868"/>
    <w:rsid w:val="00223D15"/>
    <w:rsid w:val="00234476"/>
    <w:rsid w:val="0023680D"/>
    <w:rsid w:val="00237BAD"/>
    <w:rsid w:val="00246A32"/>
    <w:rsid w:val="0025130F"/>
    <w:rsid w:val="00253D4B"/>
    <w:rsid w:val="00254845"/>
    <w:rsid w:val="002624D3"/>
    <w:rsid w:val="00293914"/>
    <w:rsid w:val="0029475C"/>
    <w:rsid w:val="002A4AFE"/>
    <w:rsid w:val="002C1B2D"/>
    <w:rsid w:val="003101A1"/>
    <w:rsid w:val="003318BE"/>
    <w:rsid w:val="00347E69"/>
    <w:rsid w:val="00355F94"/>
    <w:rsid w:val="00356265"/>
    <w:rsid w:val="00382933"/>
    <w:rsid w:val="00391216"/>
    <w:rsid w:val="00391B3B"/>
    <w:rsid w:val="00392F09"/>
    <w:rsid w:val="003B57C9"/>
    <w:rsid w:val="003E28F7"/>
    <w:rsid w:val="00426D60"/>
    <w:rsid w:val="004308B3"/>
    <w:rsid w:val="00430BD7"/>
    <w:rsid w:val="0043203E"/>
    <w:rsid w:val="00436CA2"/>
    <w:rsid w:val="00444878"/>
    <w:rsid w:val="0046077A"/>
    <w:rsid w:val="004665E6"/>
    <w:rsid w:val="00490868"/>
    <w:rsid w:val="0049524D"/>
    <w:rsid w:val="00497082"/>
    <w:rsid w:val="004A48C7"/>
    <w:rsid w:val="004C0E7C"/>
    <w:rsid w:val="004D3FD8"/>
    <w:rsid w:val="004E3F71"/>
    <w:rsid w:val="004E6EAC"/>
    <w:rsid w:val="0050368C"/>
    <w:rsid w:val="005211E4"/>
    <w:rsid w:val="0052668B"/>
    <w:rsid w:val="00533703"/>
    <w:rsid w:val="0054726D"/>
    <w:rsid w:val="00552804"/>
    <w:rsid w:val="0056123B"/>
    <w:rsid w:val="00577210"/>
    <w:rsid w:val="00582851"/>
    <w:rsid w:val="00586443"/>
    <w:rsid w:val="00595C24"/>
    <w:rsid w:val="005A3D3C"/>
    <w:rsid w:val="005B5BB2"/>
    <w:rsid w:val="005B736E"/>
    <w:rsid w:val="005E7EDD"/>
    <w:rsid w:val="005F46FE"/>
    <w:rsid w:val="005F5AB6"/>
    <w:rsid w:val="006000FD"/>
    <w:rsid w:val="00600BBF"/>
    <w:rsid w:val="006246AA"/>
    <w:rsid w:val="00634C15"/>
    <w:rsid w:val="0068253E"/>
    <w:rsid w:val="0069239F"/>
    <w:rsid w:val="006A3525"/>
    <w:rsid w:val="006D28DE"/>
    <w:rsid w:val="006E0422"/>
    <w:rsid w:val="006F1564"/>
    <w:rsid w:val="00741420"/>
    <w:rsid w:val="007417E6"/>
    <w:rsid w:val="007530B4"/>
    <w:rsid w:val="00763F86"/>
    <w:rsid w:val="0076673A"/>
    <w:rsid w:val="007817B5"/>
    <w:rsid w:val="007A4145"/>
    <w:rsid w:val="007B1F7A"/>
    <w:rsid w:val="007D25A8"/>
    <w:rsid w:val="0080591B"/>
    <w:rsid w:val="008140BC"/>
    <w:rsid w:val="008534C1"/>
    <w:rsid w:val="008A5112"/>
    <w:rsid w:val="008A785A"/>
    <w:rsid w:val="008D4F78"/>
    <w:rsid w:val="008E3D76"/>
    <w:rsid w:val="008E6A59"/>
    <w:rsid w:val="008F6703"/>
    <w:rsid w:val="0098290F"/>
    <w:rsid w:val="00993741"/>
    <w:rsid w:val="009A1802"/>
    <w:rsid w:val="009C5C1A"/>
    <w:rsid w:val="009D2707"/>
    <w:rsid w:val="009D32EF"/>
    <w:rsid w:val="009D4382"/>
    <w:rsid w:val="009F1881"/>
    <w:rsid w:val="009F1AFC"/>
    <w:rsid w:val="009F6CC3"/>
    <w:rsid w:val="00A4018D"/>
    <w:rsid w:val="00A4050F"/>
    <w:rsid w:val="00A91377"/>
    <w:rsid w:val="00AB5217"/>
    <w:rsid w:val="00AE6FF9"/>
    <w:rsid w:val="00AF0153"/>
    <w:rsid w:val="00AF2A74"/>
    <w:rsid w:val="00B03766"/>
    <w:rsid w:val="00B3400B"/>
    <w:rsid w:val="00B3616A"/>
    <w:rsid w:val="00B40C6E"/>
    <w:rsid w:val="00B551F5"/>
    <w:rsid w:val="00B74544"/>
    <w:rsid w:val="00B74AD8"/>
    <w:rsid w:val="00BA7B22"/>
    <w:rsid w:val="00BC46FA"/>
    <w:rsid w:val="00BD2EC7"/>
    <w:rsid w:val="00BE1542"/>
    <w:rsid w:val="00C01405"/>
    <w:rsid w:val="00C37BD6"/>
    <w:rsid w:val="00C37DA3"/>
    <w:rsid w:val="00C425CF"/>
    <w:rsid w:val="00C450C6"/>
    <w:rsid w:val="00C60C41"/>
    <w:rsid w:val="00C70890"/>
    <w:rsid w:val="00CA1CA7"/>
    <w:rsid w:val="00CE1903"/>
    <w:rsid w:val="00CF31DB"/>
    <w:rsid w:val="00CF7A8C"/>
    <w:rsid w:val="00D0591D"/>
    <w:rsid w:val="00D16C8D"/>
    <w:rsid w:val="00D26FE8"/>
    <w:rsid w:val="00D34CC0"/>
    <w:rsid w:val="00D41394"/>
    <w:rsid w:val="00D62552"/>
    <w:rsid w:val="00D71984"/>
    <w:rsid w:val="00D76F44"/>
    <w:rsid w:val="00D8090E"/>
    <w:rsid w:val="00D8530F"/>
    <w:rsid w:val="00DA7094"/>
    <w:rsid w:val="00DB2472"/>
    <w:rsid w:val="00DB6378"/>
    <w:rsid w:val="00DC3A98"/>
    <w:rsid w:val="00E317B7"/>
    <w:rsid w:val="00E36192"/>
    <w:rsid w:val="00E43235"/>
    <w:rsid w:val="00E54072"/>
    <w:rsid w:val="00E571AA"/>
    <w:rsid w:val="00E62F1D"/>
    <w:rsid w:val="00E74BEE"/>
    <w:rsid w:val="00E810B2"/>
    <w:rsid w:val="00E85C5B"/>
    <w:rsid w:val="00EC17CF"/>
    <w:rsid w:val="00F1366F"/>
    <w:rsid w:val="00F33D00"/>
    <w:rsid w:val="00F42661"/>
    <w:rsid w:val="00F43A4F"/>
    <w:rsid w:val="00F65124"/>
    <w:rsid w:val="00F70156"/>
    <w:rsid w:val="00F86102"/>
    <w:rsid w:val="00F97B25"/>
    <w:rsid w:val="00FB23BA"/>
    <w:rsid w:val="00FB2B93"/>
    <w:rsid w:val="00FD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6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6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451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15</cp:revision>
  <cp:lastPrinted>2020-09-21T22:03:00Z</cp:lastPrinted>
  <dcterms:created xsi:type="dcterms:W3CDTF">2020-09-30T17:54:00Z</dcterms:created>
  <dcterms:modified xsi:type="dcterms:W3CDTF">2020-10-05T22:10:00Z</dcterms:modified>
</cp:coreProperties>
</file>